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A0" w:rsidRPr="001B46A0" w:rsidRDefault="001B46A0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bookmarkStart w:id="0" w:name="_GoBack"/>
      <w:bookmarkEnd w:id="0"/>
      <w:r w:rsidRPr="001B46A0">
        <w:rPr>
          <w:color w:val="2F5496" w:themeColor="accent1" w:themeShade="BF"/>
          <w:sz w:val="36"/>
          <w:szCs w:val="36"/>
        </w:rPr>
        <w:t>Parent’s Association Agenda</w:t>
      </w:r>
    </w:p>
    <w:p w:rsidR="001B46A0" w:rsidRPr="001B46A0" w:rsidRDefault="001B46A0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 w:rsidRPr="001B46A0">
        <w:rPr>
          <w:color w:val="2F5496" w:themeColor="accent1" w:themeShade="BF"/>
          <w:sz w:val="36"/>
          <w:szCs w:val="36"/>
        </w:rPr>
        <w:t>September 12, 2017</w:t>
      </w:r>
    </w:p>
    <w:p w:rsidR="001B46A0" w:rsidRDefault="001B46A0" w:rsidP="001B46A0">
      <w:pPr>
        <w:pStyle w:val="NoSpacing"/>
        <w:jc w:val="center"/>
      </w:pPr>
    </w:p>
    <w:p w:rsidR="001B46A0" w:rsidRDefault="001B46A0" w:rsidP="001B46A0">
      <w:pPr>
        <w:pStyle w:val="NoSpacing"/>
        <w:jc w:val="center"/>
      </w:pPr>
      <w:r>
        <w:t>A healthy social life is found only,</w:t>
      </w:r>
    </w:p>
    <w:p w:rsidR="001B46A0" w:rsidRDefault="001B46A0" w:rsidP="001B46A0">
      <w:pPr>
        <w:pStyle w:val="NoSpacing"/>
        <w:jc w:val="center"/>
      </w:pPr>
      <w:r>
        <w:t>When in the mirror of each soul the whole community finds its reflection,</w:t>
      </w:r>
    </w:p>
    <w:p w:rsidR="001B46A0" w:rsidRDefault="001B46A0" w:rsidP="001B46A0">
      <w:pPr>
        <w:pStyle w:val="NoSpacing"/>
        <w:jc w:val="center"/>
      </w:pPr>
      <w:r>
        <w:t>And when in the whole community the virtue of each one is living</w:t>
      </w:r>
    </w:p>
    <w:p w:rsidR="001B46A0" w:rsidRPr="001B46A0" w:rsidRDefault="001B46A0" w:rsidP="001B46A0">
      <w:pPr>
        <w:pStyle w:val="NoSpacing"/>
        <w:jc w:val="center"/>
        <w:rPr>
          <w:i/>
        </w:rPr>
      </w:pPr>
      <w:r>
        <w:t>~</w:t>
      </w:r>
      <w:r w:rsidRPr="001B46A0">
        <w:rPr>
          <w:i/>
        </w:rPr>
        <w:t>Rudolf Steiner</w:t>
      </w:r>
    </w:p>
    <w:tbl>
      <w:tblPr>
        <w:tblW w:w="1021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5025"/>
        <w:gridCol w:w="3300"/>
      </w:tblGrid>
      <w:tr w:rsidR="0032768E" w:rsidTr="00183197">
        <w:trPr>
          <w:trHeight w:val="377"/>
        </w:trPr>
        <w:tc>
          <w:tcPr>
            <w:tcW w:w="1890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Time</w:t>
            </w:r>
          </w:p>
        </w:tc>
        <w:tc>
          <w:tcPr>
            <w:tcW w:w="5025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Topic</w:t>
            </w:r>
          </w:p>
        </w:tc>
        <w:tc>
          <w:tcPr>
            <w:tcW w:w="3300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Speaker</w:t>
            </w:r>
          </w:p>
        </w:tc>
      </w:tr>
      <w:tr w:rsidR="0032768E" w:rsidTr="00183197">
        <w:trPr>
          <w:trHeight w:val="458"/>
        </w:trPr>
        <w:tc>
          <w:tcPr>
            <w:tcW w:w="1890" w:type="dxa"/>
          </w:tcPr>
          <w:p w:rsidR="0032768E" w:rsidRDefault="001B46A0" w:rsidP="00183197">
            <w:r>
              <w:t>6:00 pm</w:t>
            </w:r>
          </w:p>
        </w:tc>
        <w:tc>
          <w:tcPr>
            <w:tcW w:w="5025" w:type="dxa"/>
          </w:tcPr>
          <w:p w:rsidR="0032768E" w:rsidRDefault="001B46A0" w:rsidP="00183197">
            <w:r>
              <w:t>Welcome, Introductions, Acknowledgements</w:t>
            </w:r>
          </w:p>
        </w:tc>
        <w:tc>
          <w:tcPr>
            <w:tcW w:w="3300" w:type="dxa"/>
          </w:tcPr>
          <w:p w:rsidR="0032768E" w:rsidRDefault="001B46A0" w:rsidP="00183197">
            <w:r>
              <w:t>All</w:t>
            </w:r>
          </w:p>
        </w:tc>
      </w:tr>
      <w:tr w:rsidR="0032768E" w:rsidTr="00183197">
        <w:trPr>
          <w:trHeight w:val="350"/>
        </w:trPr>
        <w:tc>
          <w:tcPr>
            <w:tcW w:w="1890" w:type="dxa"/>
          </w:tcPr>
          <w:p w:rsidR="0032768E" w:rsidRDefault="00183197" w:rsidP="00183197">
            <w:r>
              <w:t>6:15</w:t>
            </w:r>
            <w:r w:rsidR="001B46A0">
              <w:t xml:space="preserve"> pm</w:t>
            </w:r>
          </w:p>
        </w:tc>
        <w:tc>
          <w:tcPr>
            <w:tcW w:w="5025" w:type="dxa"/>
          </w:tcPr>
          <w:p w:rsidR="00183197" w:rsidRDefault="00183197" w:rsidP="00183197">
            <w:r>
              <w:t>Discussion: PA Class Representatives role</w:t>
            </w:r>
          </w:p>
        </w:tc>
        <w:tc>
          <w:tcPr>
            <w:tcW w:w="3300" w:type="dxa"/>
          </w:tcPr>
          <w:p w:rsidR="0032768E" w:rsidRDefault="00183197" w:rsidP="00183197">
            <w:r>
              <w:t>Ophelia and Lisa</w:t>
            </w:r>
          </w:p>
        </w:tc>
      </w:tr>
      <w:tr w:rsidR="0032768E" w:rsidTr="00183197">
        <w:trPr>
          <w:trHeight w:val="440"/>
        </w:trPr>
        <w:tc>
          <w:tcPr>
            <w:tcW w:w="1890" w:type="dxa"/>
          </w:tcPr>
          <w:p w:rsidR="0032768E" w:rsidRDefault="00183197" w:rsidP="00183197">
            <w:r>
              <w:t>6:20 pm</w:t>
            </w:r>
          </w:p>
        </w:tc>
        <w:tc>
          <w:tcPr>
            <w:tcW w:w="5025" w:type="dxa"/>
          </w:tcPr>
          <w:p w:rsidR="00183197" w:rsidRDefault="00183197" w:rsidP="00183197">
            <w:pPr>
              <w:pStyle w:val="NoSpacing"/>
            </w:pPr>
            <w:r>
              <w:t>Discussion PA vision and goals for the coming year</w:t>
            </w:r>
          </w:p>
          <w:p w:rsidR="00183197" w:rsidRDefault="00183197" w:rsidP="00183197">
            <w:pPr>
              <w:pStyle w:val="NoSpacing"/>
            </w:pPr>
            <w:r>
              <w:t>Traditionally Head, Hearts, Hands</w:t>
            </w:r>
          </w:p>
          <w:p w:rsidR="00183197" w:rsidRDefault="00183197" w:rsidP="00183197">
            <w:pPr>
              <w:pStyle w:val="NoSpacing"/>
            </w:pPr>
            <w:r>
              <w:t xml:space="preserve">-volunteerism </w:t>
            </w:r>
          </w:p>
          <w:p w:rsidR="00183197" w:rsidRDefault="00183197" w:rsidP="00183197">
            <w:pPr>
              <w:pStyle w:val="NoSpacing"/>
            </w:pPr>
            <w:r>
              <w:t>-fundraising</w:t>
            </w:r>
          </w:p>
          <w:p w:rsidR="00183197" w:rsidRDefault="00183197" w:rsidP="00183197">
            <w:pPr>
              <w:pStyle w:val="NoSpacing"/>
            </w:pPr>
            <w:r>
              <w:t>-beautification</w:t>
            </w:r>
          </w:p>
          <w:p w:rsidR="00183197" w:rsidRDefault="00183197" w:rsidP="00183197">
            <w:pPr>
              <w:pStyle w:val="NoSpacing"/>
            </w:pPr>
            <w:r>
              <w:t xml:space="preserve">-Parent education </w:t>
            </w:r>
          </w:p>
          <w:p w:rsidR="00183197" w:rsidRDefault="00183197" w:rsidP="00183197">
            <w:pPr>
              <w:pStyle w:val="NoSpacing"/>
            </w:pPr>
            <w:r>
              <w:t>-communication</w:t>
            </w:r>
          </w:p>
          <w:p w:rsidR="00183197" w:rsidRDefault="00183197" w:rsidP="00183197">
            <w:pPr>
              <w:pStyle w:val="NoSpacing"/>
            </w:pPr>
            <w:r>
              <w:t>-social</w:t>
            </w:r>
          </w:p>
          <w:p w:rsidR="00183197" w:rsidRDefault="00183197" w:rsidP="00183197">
            <w:pPr>
              <w:pStyle w:val="NoSpacing"/>
            </w:pPr>
            <w:r>
              <w:t>-other ideas…</w:t>
            </w:r>
          </w:p>
        </w:tc>
        <w:tc>
          <w:tcPr>
            <w:tcW w:w="3300" w:type="dxa"/>
          </w:tcPr>
          <w:p w:rsidR="0032768E" w:rsidRDefault="00183197" w:rsidP="00183197">
            <w:r>
              <w:t>All</w:t>
            </w:r>
          </w:p>
        </w:tc>
      </w:tr>
      <w:tr w:rsidR="0032768E" w:rsidTr="00183197">
        <w:trPr>
          <w:trHeight w:val="440"/>
        </w:trPr>
        <w:tc>
          <w:tcPr>
            <w:tcW w:w="1890" w:type="dxa"/>
          </w:tcPr>
          <w:p w:rsidR="0032768E" w:rsidRDefault="00183197" w:rsidP="00183197">
            <w:r>
              <w:t>6:35p</w:t>
            </w:r>
          </w:p>
        </w:tc>
        <w:tc>
          <w:tcPr>
            <w:tcW w:w="5025" w:type="dxa"/>
          </w:tcPr>
          <w:p w:rsidR="0032768E" w:rsidRDefault="00183197" w:rsidP="00183197">
            <w:r>
              <w:t>Survey results – Early Drop off and After Care</w:t>
            </w:r>
          </w:p>
        </w:tc>
        <w:tc>
          <w:tcPr>
            <w:tcW w:w="3300" w:type="dxa"/>
          </w:tcPr>
          <w:p w:rsidR="0032768E" w:rsidRDefault="00183197" w:rsidP="00183197">
            <w:r>
              <w:t>Lisa</w:t>
            </w:r>
          </w:p>
        </w:tc>
      </w:tr>
      <w:tr w:rsidR="009D0806" w:rsidTr="00183197">
        <w:trPr>
          <w:trHeight w:val="1440"/>
        </w:trPr>
        <w:tc>
          <w:tcPr>
            <w:tcW w:w="1890" w:type="dxa"/>
          </w:tcPr>
          <w:p w:rsidR="009D0806" w:rsidRDefault="00183197" w:rsidP="00183197">
            <w:r>
              <w:t>6:40p</w:t>
            </w:r>
          </w:p>
        </w:tc>
        <w:tc>
          <w:tcPr>
            <w:tcW w:w="5025" w:type="dxa"/>
          </w:tcPr>
          <w:p w:rsidR="009D0806" w:rsidRDefault="00183197" w:rsidP="00183197">
            <w:pPr>
              <w:pStyle w:val="NoSpacing"/>
            </w:pPr>
            <w:r>
              <w:t>Upcoming events</w:t>
            </w:r>
          </w:p>
          <w:p w:rsidR="00183197" w:rsidRDefault="00183197" w:rsidP="00183197">
            <w:pPr>
              <w:pStyle w:val="NoSpacing"/>
            </w:pPr>
            <w:r>
              <w:t>-clothing swap Sept 25-29</w:t>
            </w:r>
          </w:p>
          <w:p w:rsidR="00183197" w:rsidRDefault="00183197" w:rsidP="00183197">
            <w:pPr>
              <w:pStyle w:val="NoSpacing"/>
            </w:pPr>
            <w:r>
              <w:t>-</w:t>
            </w:r>
            <w:proofErr w:type="spellStart"/>
            <w:r>
              <w:t>Michaelmas</w:t>
            </w:r>
            <w:proofErr w:type="spellEnd"/>
            <w:r>
              <w:t xml:space="preserve"> Sept 29</w:t>
            </w:r>
          </w:p>
          <w:p w:rsidR="00183197" w:rsidRDefault="00183197" w:rsidP="00183197">
            <w:pPr>
              <w:pStyle w:val="NoSpacing"/>
            </w:pPr>
            <w:r>
              <w:t>-Lost and Found - ongoing</w:t>
            </w:r>
          </w:p>
          <w:p w:rsidR="00183197" w:rsidRDefault="00183197" w:rsidP="00183197">
            <w:pPr>
              <w:pStyle w:val="NoSpacing"/>
            </w:pPr>
            <w:r>
              <w:t>-Fall Fest Oct 20-21</w:t>
            </w:r>
          </w:p>
          <w:p w:rsidR="00183197" w:rsidRDefault="00183197" w:rsidP="00183197">
            <w:pPr>
              <w:pStyle w:val="NoSpacing"/>
            </w:pPr>
            <w:r>
              <w:t>-School Photos Oct 3 (1-6) and Oct 4 (7-8)</w:t>
            </w:r>
          </w:p>
        </w:tc>
        <w:tc>
          <w:tcPr>
            <w:tcW w:w="3300" w:type="dxa"/>
          </w:tcPr>
          <w:p w:rsidR="009D0806" w:rsidRDefault="00183197" w:rsidP="00183197">
            <w:r>
              <w:t>All</w:t>
            </w:r>
          </w:p>
        </w:tc>
      </w:tr>
      <w:tr w:rsidR="00183197" w:rsidTr="00183197">
        <w:trPr>
          <w:trHeight w:val="1770"/>
        </w:trPr>
        <w:tc>
          <w:tcPr>
            <w:tcW w:w="1890" w:type="dxa"/>
          </w:tcPr>
          <w:p w:rsidR="00183197" w:rsidRDefault="00183197" w:rsidP="00183197">
            <w:r>
              <w:t>6:50p</w:t>
            </w:r>
          </w:p>
        </w:tc>
        <w:tc>
          <w:tcPr>
            <w:tcW w:w="5025" w:type="dxa"/>
          </w:tcPr>
          <w:p w:rsidR="00183197" w:rsidRDefault="00183197" w:rsidP="00183197">
            <w:pPr>
              <w:pStyle w:val="NoSpacing"/>
            </w:pPr>
            <w:r>
              <w:t>Budget:  current status</w:t>
            </w:r>
          </w:p>
          <w:p w:rsidR="00183197" w:rsidRDefault="00183197" w:rsidP="00183197">
            <w:pPr>
              <w:pStyle w:val="NoSpacing"/>
            </w:pPr>
            <w:r>
              <w:t>Discussion: SCRIP Program</w:t>
            </w:r>
          </w:p>
          <w:p w:rsidR="00183197" w:rsidRDefault="00183197" w:rsidP="00183197">
            <w:pPr>
              <w:pStyle w:val="NoSpacing"/>
            </w:pPr>
            <w:r>
              <w:t>-getting people enrolled</w:t>
            </w:r>
          </w:p>
          <w:p w:rsidR="00183197" w:rsidRDefault="00183197" w:rsidP="00183197">
            <w:pPr>
              <w:pStyle w:val="NoSpacing"/>
            </w:pPr>
            <w:r>
              <w:t>-incentives</w:t>
            </w:r>
          </w:p>
          <w:p w:rsidR="00183197" w:rsidRDefault="00183197" w:rsidP="00183197">
            <w:pPr>
              <w:pStyle w:val="NoSpacing"/>
            </w:pPr>
            <w:r>
              <w:t>-increasing utilization</w:t>
            </w:r>
          </w:p>
          <w:p w:rsidR="00183197" w:rsidRDefault="00183197" w:rsidP="00183197">
            <w:pPr>
              <w:pStyle w:val="NoSpacing"/>
            </w:pPr>
            <w:r>
              <w:t>-set up enrollment dates</w:t>
            </w:r>
          </w:p>
          <w:p w:rsidR="00183197" w:rsidRDefault="00183197" w:rsidP="00183197">
            <w:pPr>
              <w:pStyle w:val="NoSpacing"/>
            </w:pPr>
            <w:r>
              <w:t>-volunteer needs</w:t>
            </w:r>
          </w:p>
        </w:tc>
        <w:tc>
          <w:tcPr>
            <w:tcW w:w="3300" w:type="dxa"/>
          </w:tcPr>
          <w:p w:rsidR="00183197" w:rsidRDefault="00183197" w:rsidP="00183197">
            <w:r>
              <w:t>Amy</w:t>
            </w:r>
          </w:p>
        </w:tc>
      </w:tr>
      <w:tr w:rsidR="00183197" w:rsidTr="00183197">
        <w:trPr>
          <w:trHeight w:val="330"/>
        </w:trPr>
        <w:tc>
          <w:tcPr>
            <w:tcW w:w="1890" w:type="dxa"/>
          </w:tcPr>
          <w:p w:rsidR="00183197" w:rsidRDefault="00183197" w:rsidP="00183197">
            <w:r>
              <w:t>7:05 pm</w:t>
            </w:r>
          </w:p>
        </w:tc>
        <w:tc>
          <w:tcPr>
            <w:tcW w:w="5025" w:type="dxa"/>
          </w:tcPr>
          <w:p w:rsidR="00183197" w:rsidRDefault="00183197" w:rsidP="00183197">
            <w:r>
              <w:t>Board Updates</w:t>
            </w:r>
          </w:p>
        </w:tc>
        <w:tc>
          <w:tcPr>
            <w:tcW w:w="3300" w:type="dxa"/>
          </w:tcPr>
          <w:p w:rsidR="00183197" w:rsidRDefault="00183197" w:rsidP="00183197">
            <w:r>
              <w:t>Roberto/Ophelia</w:t>
            </w:r>
          </w:p>
        </w:tc>
      </w:tr>
      <w:tr w:rsidR="00183197" w:rsidTr="00183197">
        <w:trPr>
          <w:trHeight w:val="200"/>
        </w:trPr>
        <w:tc>
          <w:tcPr>
            <w:tcW w:w="1890" w:type="dxa"/>
          </w:tcPr>
          <w:p w:rsidR="00183197" w:rsidRDefault="00183197" w:rsidP="00183197">
            <w:r>
              <w:t>7:10 pm</w:t>
            </w:r>
          </w:p>
        </w:tc>
        <w:tc>
          <w:tcPr>
            <w:tcW w:w="5025" w:type="dxa"/>
          </w:tcPr>
          <w:p w:rsidR="00183197" w:rsidRDefault="00183197" w:rsidP="00183197">
            <w:r>
              <w:t>Cares and Concerns</w:t>
            </w:r>
          </w:p>
        </w:tc>
        <w:tc>
          <w:tcPr>
            <w:tcW w:w="3300" w:type="dxa"/>
          </w:tcPr>
          <w:p w:rsidR="00183197" w:rsidRDefault="00183197" w:rsidP="00183197">
            <w:r>
              <w:t>Ophelia</w:t>
            </w:r>
          </w:p>
        </w:tc>
      </w:tr>
      <w:tr w:rsidR="009D0806" w:rsidTr="00183197">
        <w:trPr>
          <w:trHeight w:val="690"/>
        </w:trPr>
        <w:tc>
          <w:tcPr>
            <w:tcW w:w="1890" w:type="dxa"/>
          </w:tcPr>
          <w:p w:rsidR="009D0806" w:rsidRDefault="00183197" w:rsidP="00183197">
            <w:r>
              <w:t>7:15p</w:t>
            </w:r>
          </w:p>
        </w:tc>
        <w:tc>
          <w:tcPr>
            <w:tcW w:w="5025" w:type="dxa"/>
          </w:tcPr>
          <w:p w:rsidR="009D0806" w:rsidRDefault="00183197" w:rsidP="00183197">
            <w:r>
              <w:t>Updates from class reps</w:t>
            </w:r>
          </w:p>
        </w:tc>
        <w:tc>
          <w:tcPr>
            <w:tcW w:w="3300" w:type="dxa"/>
          </w:tcPr>
          <w:p w:rsidR="009D0806" w:rsidRDefault="00183197" w:rsidP="00183197">
            <w:r>
              <w:t>Reps</w:t>
            </w:r>
          </w:p>
        </w:tc>
      </w:tr>
      <w:tr w:rsidR="00183197" w:rsidTr="00183197">
        <w:trPr>
          <w:trHeight w:val="660"/>
        </w:trPr>
        <w:tc>
          <w:tcPr>
            <w:tcW w:w="1890" w:type="dxa"/>
          </w:tcPr>
          <w:p w:rsidR="00183197" w:rsidRDefault="00183197" w:rsidP="00183197">
            <w:r>
              <w:t>7:30</w:t>
            </w:r>
          </w:p>
        </w:tc>
        <w:tc>
          <w:tcPr>
            <w:tcW w:w="5025" w:type="dxa"/>
          </w:tcPr>
          <w:p w:rsidR="00183197" w:rsidRDefault="00183197" w:rsidP="00183197">
            <w:r>
              <w:t>Adjourn</w:t>
            </w:r>
          </w:p>
        </w:tc>
        <w:tc>
          <w:tcPr>
            <w:tcW w:w="3300" w:type="dxa"/>
          </w:tcPr>
          <w:p w:rsidR="00183197" w:rsidRDefault="00183197" w:rsidP="00183197">
            <w:r>
              <w:t>All</w:t>
            </w:r>
          </w:p>
        </w:tc>
      </w:tr>
    </w:tbl>
    <w:p w:rsidR="0019685E" w:rsidRDefault="0019685E" w:rsidP="00183197"/>
    <w:sectPr w:rsidR="0019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2453"/>
    <w:multiLevelType w:val="hybridMultilevel"/>
    <w:tmpl w:val="E108A038"/>
    <w:lvl w:ilvl="0" w:tplc="22FEE97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E1"/>
    <w:rsid w:val="000637B3"/>
    <w:rsid w:val="00081CC3"/>
    <w:rsid w:val="00183197"/>
    <w:rsid w:val="0019685E"/>
    <w:rsid w:val="001B46A0"/>
    <w:rsid w:val="0032768E"/>
    <w:rsid w:val="005B62E1"/>
    <w:rsid w:val="00817710"/>
    <w:rsid w:val="009D0806"/>
    <w:rsid w:val="00D570E5"/>
    <w:rsid w:val="00E203FA"/>
    <w:rsid w:val="00E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62E0-1A4A-4954-AC19-1CB18BA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mosslz</dc:creator>
  <cp:keywords/>
  <dc:description/>
  <cp:lastModifiedBy>Richmond Waldorf</cp:lastModifiedBy>
  <cp:revision>2</cp:revision>
  <dcterms:created xsi:type="dcterms:W3CDTF">2017-09-12T17:49:00Z</dcterms:created>
  <dcterms:modified xsi:type="dcterms:W3CDTF">2017-09-12T17:49:00Z</dcterms:modified>
</cp:coreProperties>
</file>